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12C8E" w14:textId="77777777" w:rsidR="00383D8F" w:rsidRDefault="00383D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6CC0068C" w14:textId="77777777" w:rsidR="00383D8F" w:rsidRDefault="00383D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7DA98E2B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 </w:t>
      </w:r>
      <w:r w:rsidR="002155AB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2155AB">
        <w:rPr>
          <w:rFonts w:ascii="Trebuchet MS" w:hAnsi="Trebuchet MS"/>
          <w:b/>
          <w:bCs/>
          <w:sz w:val="24"/>
          <w:szCs w:val="24"/>
        </w:rPr>
        <w:t>1777/03.05.2023</w:t>
      </w:r>
      <w:r w:rsidR="00C87EAD" w:rsidRPr="00D8454E">
        <w:rPr>
          <w:rFonts w:ascii="Times New Roman" w:eastAsia="Trebuchet MS" w:hAnsi="Times New Roman" w:cs="Times New Roman"/>
          <w:b/>
        </w:rPr>
        <w:t xml:space="preserve"> </w:t>
      </w:r>
    </w:p>
    <w:p w14:paraId="0EC782EE" w14:textId="7344316D" w:rsidR="004B5E2F" w:rsidRPr="00EE4FE7" w:rsidRDefault="002155AB" w:rsidP="002155AB">
      <w:pPr>
        <w:tabs>
          <w:tab w:val="left" w:pos="468"/>
          <w:tab w:val="center" w:pos="4513"/>
        </w:tabs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  <w:r>
        <w:rPr>
          <w:rFonts w:ascii="Trebuchet MS" w:hAnsi="Trebuchet MS"/>
          <w:b/>
          <w:bCs/>
          <w:color w:val="000000" w:themeColor="text1"/>
          <w:sz w:val="24"/>
          <w:szCs w:val="24"/>
        </w:rPr>
        <w:tab/>
      </w:r>
      <w:r>
        <w:rPr>
          <w:rFonts w:ascii="Trebuchet MS" w:hAnsi="Trebuchet MS"/>
          <w:b/>
          <w:bCs/>
          <w:color w:val="000000" w:themeColor="text1"/>
          <w:sz w:val="24"/>
          <w:szCs w:val="24"/>
        </w:rPr>
        <w:tab/>
      </w:r>
      <w:r w:rsidR="00C87EAD" w:rsidRPr="00EE4FE7">
        <w:rPr>
          <w:rFonts w:ascii="Trebuchet MS" w:hAnsi="Trebuchet MS"/>
          <w:b/>
          <w:bCs/>
          <w:color w:val="000000" w:themeColor="text1"/>
          <w:sz w:val="24"/>
          <w:szCs w:val="24"/>
        </w:rPr>
        <w:t xml:space="preserve"> </w:t>
      </w:r>
      <w:r w:rsidR="000452FB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MODEL </w:t>
      </w:r>
      <w:r w:rsidR="00624B30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CADRU </w:t>
      </w:r>
      <w:r w:rsidR="0018656A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AL CERERII </w:t>
      </w:r>
      <w:r w:rsidR="004B5E2F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>DE FINANȚARE</w:t>
      </w:r>
    </w:p>
    <w:p w14:paraId="53A6422F" w14:textId="77777777" w:rsidR="008C2616" w:rsidRDefault="008C2616" w:rsidP="008C2616">
      <w:pPr>
        <w:spacing w:line="360" w:lineRule="auto"/>
        <w:jc w:val="bot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EE6E18F" w14:textId="3B38DF04" w:rsidR="00BD5815" w:rsidRPr="00C52B59" w:rsidRDefault="00BD5815" w:rsidP="00C52B59">
      <w:pPr>
        <w:spacing w:line="360" w:lineRule="auto"/>
        <w:jc w:val="both"/>
        <w:rPr>
          <w:rFonts w:ascii="Trebuchet MS" w:hAnsi="Trebuchet MS"/>
          <w:iCs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Program: </w:t>
      </w:r>
      <w:proofErr w:type="spellStart"/>
      <w:r w:rsidR="00383D8F" w:rsidRPr="009D7175">
        <w:rPr>
          <w:rFonts w:ascii="Trebuchet MS" w:eastAsia="Times New Roman" w:hAnsi="Trebuchet MS" w:cstheme="minorHAnsi"/>
          <w:b/>
          <w:bCs/>
          <w:lang w:val="en-US"/>
        </w:rPr>
        <w:t>Programul</w:t>
      </w:r>
      <w:proofErr w:type="spellEnd"/>
      <w:r w:rsidR="00383D8F" w:rsidRPr="009D7175">
        <w:rPr>
          <w:rFonts w:ascii="Trebuchet MS" w:eastAsia="Times New Roman" w:hAnsi="Trebuchet MS" w:cstheme="minorHAnsi"/>
          <w:b/>
          <w:bCs/>
          <w:lang w:val="en-US"/>
        </w:rPr>
        <w:t xml:space="preserve"> Regional Sud-Muntenia 2021-2027</w:t>
      </w:r>
    </w:p>
    <w:p w14:paraId="5611211B" w14:textId="4A6297E9" w:rsidR="00C34D8E" w:rsidRDefault="00BD5815" w:rsidP="00512BF6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Prioritate: </w:t>
      </w:r>
      <w:r w:rsidR="00383D8F" w:rsidRPr="009D7175">
        <w:rPr>
          <w:rFonts w:ascii="Trebuchet MS" w:eastAsia="Times New Roman" w:hAnsi="Trebuchet MS" w:cs="Calibri"/>
          <w:b/>
          <w:color w:val="000000"/>
        </w:rPr>
        <w:t>P1</w:t>
      </w:r>
      <w:r w:rsidR="00383D8F" w:rsidRPr="009D7175">
        <w:rPr>
          <w:rFonts w:ascii="Trebuchet MS" w:eastAsia="Times New Roman" w:hAnsi="Trebuchet MS" w:cs="Calibri"/>
          <w:color w:val="000000"/>
        </w:rPr>
        <w:t xml:space="preserve"> -O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regiune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competitivă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prin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inovare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,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digitalizare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întreprinderi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dinamice</w:t>
      </w:r>
      <w:proofErr w:type="spellEnd"/>
      <w:r w:rsidR="00383D8F" w:rsidRPr="00EE4FE7" w:rsidDel="00383D8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</w:t>
      </w:r>
    </w:p>
    <w:p w14:paraId="29BD95F0" w14:textId="77777777" w:rsidR="00383D8F" w:rsidRDefault="00383D8F" w:rsidP="00512BF6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D6C4ECA" w14:textId="77777777" w:rsidR="00383D8F" w:rsidRPr="009D7175" w:rsidRDefault="00512BF6" w:rsidP="00383D8F">
      <w:pPr>
        <w:spacing w:after="0" w:line="360" w:lineRule="auto"/>
        <w:jc w:val="both"/>
        <w:rPr>
          <w:rFonts w:ascii="Trebuchet MS" w:hAnsi="Trebuchet MS"/>
          <w:noProof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Obiectiv de politică: </w:t>
      </w:r>
      <w:r w:rsidR="00383D8F" w:rsidRPr="009D7175">
        <w:rPr>
          <w:rFonts w:ascii="Trebuchet MS" w:hAnsi="Trebuchet MS"/>
          <w:b/>
        </w:rPr>
        <w:t xml:space="preserve">1 - </w:t>
      </w:r>
      <w:r w:rsidR="00383D8F" w:rsidRPr="009D7175">
        <w:rPr>
          <w:rFonts w:ascii="Trebuchet MS" w:hAnsi="Trebuchet MS"/>
          <w:noProof/>
        </w:rPr>
        <w:t xml:space="preserve">O Europă mai competitivă și mai inteligentă, prin promovarea unei transformări economice inovatoare și inteligente și a conectivității TIC regionale </w:t>
      </w:r>
    </w:p>
    <w:p w14:paraId="22D2032A" w14:textId="59E2ADC8" w:rsidR="00512BF6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681F3D">
        <w:rPr>
          <w:rFonts w:ascii="Trebuchet MS" w:hAnsi="Trebuchet MS"/>
          <w:sz w:val="24"/>
          <w:szCs w:val="24"/>
          <w:lang w:val="ro-RO"/>
        </w:rPr>
        <w:t>FEDR</w:t>
      </w:r>
    </w:p>
    <w:p w14:paraId="4A5783B4" w14:textId="77777777" w:rsidR="00383D8F" w:rsidRPr="00D8454E" w:rsidRDefault="00383D8F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2A6F349F" w14:textId="77777777" w:rsidR="00383D8F" w:rsidRDefault="00BD5815" w:rsidP="00383D8F">
      <w:pPr>
        <w:spacing w:after="0" w:line="360" w:lineRule="auto"/>
        <w:jc w:val="both"/>
        <w:rPr>
          <w:rFonts w:ascii="Trebuchet MS" w:eastAsia="Times New Roman" w:hAnsi="Trebuchet MS" w:cs="Calibri"/>
          <w:color w:val="000000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E4FE7" w:rsidRPr="00EE4FE7">
        <w:rPr>
          <w:rFonts w:ascii="Trebuchet MS" w:hAnsi="Trebuchet MS"/>
          <w:sz w:val="24"/>
          <w:szCs w:val="24"/>
          <w:lang w:val="ro-RO"/>
        </w:rPr>
        <w:t xml:space="preserve"> </w:t>
      </w:r>
      <w:r w:rsidR="00383D8F" w:rsidRPr="009D7175">
        <w:rPr>
          <w:rFonts w:ascii="Trebuchet MS" w:eastAsia="Times New Roman" w:hAnsi="Trebuchet MS" w:cs="Calibri"/>
          <w:b/>
          <w:bCs/>
          <w:color w:val="000000"/>
        </w:rPr>
        <w:t>RSO 1.3</w:t>
      </w:r>
      <w:r w:rsidR="00383D8F" w:rsidRPr="009D7175">
        <w:rPr>
          <w:rFonts w:ascii="Trebuchet MS" w:eastAsia="Times New Roman" w:hAnsi="Trebuchet MS" w:cs="Calibri"/>
          <w:color w:val="000000"/>
        </w:rPr>
        <w:t xml:space="preserve"> -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Intensificarea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creșterii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sustenabile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creșterea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competitivității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IMM-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urilor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crearea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de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locuri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de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muncă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în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cadrul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IMM-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urilor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,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inclusiv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prin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investiții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productive (FEDR).</w:t>
      </w:r>
    </w:p>
    <w:p w14:paraId="300DFE4A" w14:textId="77777777" w:rsidR="00383D8F" w:rsidRPr="009D7175" w:rsidRDefault="00383D8F" w:rsidP="00383D8F">
      <w:pPr>
        <w:spacing w:after="0" w:line="360" w:lineRule="auto"/>
        <w:jc w:val="both"/>
        <w:rPr>
          <w:rFonts w:ascii="Trebuchet MS" w:hAnsi="Trebuchet MS"/>
        </w:rPr>
      </w:pPr>
    </w:p>
    <w:p w14:paraId="40FA7F39" w14:textId="0D83BC72" w:rsidR="00B96937" w:rsidRDefault="00BD5815" w:rsidP="00B96937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proofErr w:type="spellStart"/>
      <w:r w:rsidR="00093359" w:rsidRPr="00093359">
        <w:rPr>
          <w:rFonts w:ascii="Trebuchet MS" w:hAnsi="Trebuchet MS"/>
          <w:b/>
          <w:bCs/>
        </w:rPr>
        <w:t>Operațiunea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B - </w:t>
      </w:r>
      <w:proofErr w:type="spellStart"/>
      <w:r w:rsidR="00093359" w:rsidRPr="00093359">
        <w:rPr>
          <w:rFonts w:ascii="Trebuchet MS" w:hAnsi="Trebuchet MS"/>
          <w:b/>
          <w:bCs/>
        </w:rPr>
        <w:t>Intensificarea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</w:t>
      </w:r>
      <w:proofErr w:type="spellStart"/>
      <w:r w:rsidR="00093359" w:rsidRPr="00093359">
        <w:rPr>
          <w:rFonts w:ascii="Trebuchet MS" w:hAnsi="Trebuchet MS"/>
          <w:b/>
          <w:bCs/>
        </w:rPr>
        <w:t>creșterii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</w:t>
      </w:r>
      <w:proofErr w:type="spellStart"/>
      <w:r w:rsidR="00093359" w:rsidRPr="00093359">
        <w:rPr>
          <w:rFonts w:ascii="Trebuchet MS" w:hAnsi="Trebuchet MS"/>
          <w:b/>
          <w:bCs/>
        </w:rPr>
        <w:t>sustenabile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</w:t>
      </w:r>
      <w:proofErr w:type="spellStart"/>
      <w:r w:rsidR="00093359" w:rsidRPr="00093359">
        <w:rPr>
          <w:rFonts w:ascii="Trebuchet MS" w:hAnsi="Trebuchet MS"/>
          <w:b/>
          <w:bCs/>
        </w:rPr>
        <w:t>și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a </w:t>
      </w:r>
      <w:proofErr w:type="spellStart"/>
      <w:r w:rsidR="00093359" w:rsidRPr="00093359">
        <w:rPr>
          <w:rFonts w:ascii="Trebuchet MS" w:hAnsi="Trebuchet MS"/>
          <w:b/>
          <w:bCs/>
        </w:rPr>
        <w:t>competitivității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</w:t>
      </w:r>
      <w:proofErr w:type="spellStart"/>
      <w:r w:rsidR="00093359" w:rsidRPr="00093359">
        <w:rPr>
          <w:rFonts w:ascii="Trebuchet MS" w:hAnsi="Trebuchet MS"/>
          <w:b/>
          <w:bCs/>
        </w:rPr>
        <w:t>microîntrepinderilor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, </w:t>
      </w:r>
      <w:proofErr w:type="spellStart"/>
      <w:r w:rsidR="00093359" w:rsidRPr="00093359">
        <w:rPr>
          <w:rFonts w:ascii="Trebuchet MS" w:hAnsi="Trebuchet MS"/>
          <w:b/>
          <w:bCs/>
        </w:rPr>
        <w:t>întreprinderilor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</w:t>
      </w:r>
      <w:proofErr w:type="spellStart"/>
      <w:r w:rsidR="00093359" w:rsidRPr="00093359">
        <w:rPr>
          <w:rFonts w:ascii="Trebuchet MS" w:hAnsi="Trebuchet MS"/>
          <w:b/>
          <w:bCs/>
        </w:rPr>
        <w:t>mici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</w:t>
      </w:r>
      <w:proofErr w:type="spellStart"/>
      <w:r w:rsidR="00093359" w:rsidRPr="00093359">
        <w:rPr>
          <w:rFonts w:ascii="Trebuchet MS" w:hAnsi="Trebuchet MS"/>
          <w:b/>
          <w:bCs/>
        </w:rPr>
        <w:t>și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</w:t>
      </w:r>
      <w:proofErr w:type="spellStart"/>
      <w:r w:rsidR="00093359" w:rsidRPr="00093359">
        <w:rPr>
          <w:rFonts w:ascii="Trebuchet MS" w:hAnsi="Trebuchet MS"/>
          <w:b/>
          <w:bCs/>
        </w:rPr>
        <w:t>întreprinderilor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</w:t>
      </w:r>
      <w:proofErr w:type="spellStart"/>
      <w:r w:rsidR="00093359" w:rsidRPr="00093359">
        <w:rPr>
          <w:rFonts w:ascii="Trebuchet MS" w:hAnsi="Trebuchet MS"/>
          <w:b/>
          <w:bCs/>
        </w:rPr>
        <w:t>mijlocii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din </w:t>
      </w:r>
      <w:proofErr w:type="spellStart"/>
      <w:r w:rsidR="00093359" w:rsidRPr="00093359">
        <w:rPr>
          <w:rFonts w:ascii="Trebuchet MS" w:hAnsi="Trebuchet MS"/>
          <w:b/>
          <w:bCs/>
        </w:rPr>
        <w:t>regiunea</w:t>
      </w:r>
      <w:proofErr w:type="spellEnd"/>
      <w:r w:rsidR="00093359" w:rsidRPr="00093359">
        <w:rPr>
          <w:rFonts w:ascii="Trebuchet MS" w:hAnsi="Trebuchet MS"/>
          <w:b/>
          <w:bCs/>
        </w:rPr>
        <w:t xml:space="preserve"> Sud-Muntenia</w:t>
      </w:r>
    </w:p>
    <w:p w14:paraId="5571C90C" w14:textId="77777777" w:rsidR="00B96937" w:rsidRDefault="00B96937" w:rsidP="00B96937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</w:p>
    <w:p w14:paraId="0EB36214" w14:textId="64EF8FF0" w:rsidR="00512BF6" w:rsidRPr="00D8454E" w:rsidRDefault="00512BF6" w:rsidP="00B96937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622670E5" w14:textId="77777777" w:rsidR="00383D8F" w:rsidRPr="00D8454E" w:rsidRDefault="00383D8F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34E8EC" w14:textId="77777777" w:rsidR="008C2616" w:rsidRDefault="008C261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1B46BE" w14:textId="77777777" w:rsidR="008C2616" w:rsidRDefault="008C261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CAD3416" w14:textId="44C6E3B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982F6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4EB2E" w14:textId="77777777" w:rsidR="00BB242A" w:rsidRDefault="00BB242A" w:rsidP="00BE5C0B">
      <w:pPr>
        <w:spacing w:after="0" w:line="240" w:lineRule="auto"/>
      </w:pPr>
      <w:r>
        <w:separator/>
      </w:r>
    </w:p>
  </w:endnote>
  <w:endnote w:type="continuationSeparator" w:id="0">
    <w:p w14:paraId="1CD83EB0" w14:textId="77777777" w:rsidR="00BB242A" w:rsidRDefault="00BB242A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32553" w14:textId="3E10E34A" w:rsidR="00923A34" w:rsidRDefault="00923A34">
    <w:pPr>
      <w:pStyle w:val="Footer"/>
    </w:pPr>
    <w:r>
      <w:rPr>
        <w:noProof/>
      </w:rPr>
      <w:drawing>
        <wp:inline distT="0" distB="0" distL="0" distR="0" wp14:anchorId="28EC566A" wp14:editId="06BF2FEC">
          <wp:extent cx="5731510" cy="355600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75339" w14:textId="77777777" w:rsidR="00BB242A" w:rsidRDefault="00BB242A" w:rsidP="00BE5C0B">
      <w:pPr>
        <w:spacing w:after="0" w:line="240" w:lineRule="auto"/>
      </w:pPr>
      <w:r>
        <w:separator/>
      </w:r>
    </w:p>
  </w:footnote>
  <w:footnote w:type="continuationSeparator" w:id="0">
    <w:p w14:paraId="47637C37" w14:textId="77777777" w:rsidR="00BB242A" w:rsidRDefault="00BB242A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A253B" w14:textId="62701959" w:rsidR="002155AB" w:rsidRDefault="002155AB">
    <w:pPr>
      <w:pStyle w:val="Header"/>
    </w:pPr>
    <w:r>
      <w:rPr>
        <w:noProof/>
      </w:rPr>
      <w:drawing>
        <wp:inline distT="0" distB="0" distL="0" distR="0" wp14:anchorId="01896625" wp14:editId="35737254">
          <wp:extent cx="5731510" cy="510540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044848">
    <w:abstractNumId w:val="0"/>
  </w:num>
  <w:num w:numId="2" w16cid:durableId="1454522346">
    <w:abstractNumId w:val="1"/>
  </w:num>
  <w:num w:numId="3" w16cid:durableId="751313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52FB"/>
    <w:rsid w:val="00053033"/>
    <w:rsid w:val="000730E1"/>
    <w:rsid w:val="00093359"/>
    <w:rsid w:val="000A4E16"/>
    <w:rsid w:val="000E6E46"/>
    <w:rsid w:val="00100CBE"/>
    <w:rsid w:val="001040FF"/>
    <w:rsid w:val="001226F4"/>
    <w:rsid w:val="001258BC"/>
    <w:rsid w:val="00136561"/>
    <w:rsid w:val="00153E32"/>
    <w:rsid w:val="00161442"/>
    <w:rsid w:val="001638A6"/>
    <w:rsid w:val="00173F64"/>
    <w:rsid w:val="00182A6C"/>
    <w:rsid w:val="0018656A"/>
    <w:rsid w:val="001D6218"/>
    <w:rsid w:val="002155AB"/>
    <w:rsid w:val="00233DE7"/>
    <w:rsid w:val="002475B7"/>
    <w:rsid w:val="00247EF6"/>
    <w:rsid w:val="002512D9"/>
    <w:rsid w:val="00253622"/>
    <w:rsid w:val="00254738"/>
    <w:rsid w:val="0026466F"/>
    <w:rsid w:val="00267F4F"/>
    <w:rsid w:val="00271B78"/>
    <w:rsid w:val="0029585A"/>
    <w:rsid w:val="002C457C"/>
    <w:rsid w:val="003052C6"/>
    <w:rsid w:val="00317577"/>
    <w:rsid w:val="00323644"/>
    <w:rsid w:val="00340303"/>
    <w:rsid w:val="00383D8F"/>
    <w:rsid w:val="00392710"/>
    <w:rsid w:val="00396DAC"/>
    <w:rsid w:val="003D73C4"/>
    <w:rsid w:val="003D758D"/>
    <w:rsid w:val="003E49B5"/>
    <w:rsid w:val="003E597F"/>
    <w:rsid w:val="004053F8"/>
    <w:rsid w:val="0040548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641C9"/>
    <w:rsid w:val="00581460"/>
    <w:rsid w:val="0058341E"/>
    <w:rsid w:val="005A27AA"/>
    <w:rsid w:val="005A7C01"/>
    <w:rsid w:val="005D17A5"/>
    <w:rsid w:val="00624B30"/>
    <w:rsid w:val="0064608C"/>
    <w:rsid w:val="00681F3D"/>
    <w:rsid w:val="006853CD"/>
    <w:rsid w:val="006B23BA"/>
    <w:rsid w:val="006F4C0F"/>
    <w:rsid w:val="006F6C8B"/>
    <w:rsid w:val="00704433"/>
    <w:rsid w:val="007134AD"/>
    <w:rsid w:val="00727E0B"/>
    <w:rsid w:val="007537FC"/>
    <w:rsid w:val="00760AE2"/>
    <w:rsid w:val="00787E4F"/>
    <w:rsid w:val="007E0A81"/>
    <w:rsid w:val="007F3610"/>
    <w:rsid w:val="00853985"/>
    <w:rsid w:val="0087695D"/>
    <w:rsid w:val="00882BC3"/>
    <w:rsid w:val="008931F3"/>
    <w:rsid w:val="008C214A"/>
    <w:rsid w:val="008C2616"/>
    <w:rsid w:val="008E3E7D"/>
    <w:rsid w:val="008F2575"/>
    <w:rsid w:val="009109A8"/>
    <w:rsid w:val="00915149"/>
    <w:rsid w:val="0091602C"/>
    <w:rsid w:val="00922860"/>
    <w:rsid w:val="00923A34"/>
    <w:rsid w:val="009320BF"/>
    <w:rsid w:val="0095208A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304B3"/>
    <w:rsid w:val="00B56E57"/>
    <w:rsid w:val="00B96937"/>
    <w:rsid w:val="00BA3283"/>
    <w:rsid w:val="00BA3697"/>
    <w:rsid w:val="00BB242A"/>
    <w:rsid w:val="00BC75D7"/>
    <w:rsid w:val="00BD5815"/>
    <w:rsid w:val="00BE5C0B"/>
    <w:rsid w:val="00C04F8C"/>
    <w:rsid w:val="00C215F4"/>
    <w:rsid w:val="00C34D8E"/>
    <w:rsid w:val="00C45EF0"/>
    <w:rsid w:val="00C52B59"/>
    <w:rsid w:val="00C66FB5"/>
    <w:rsid w:val="00C77C04"/>
    <w:rsid w:val="00C8444B"/>
    <w:rsid w:val="00C87EAD"/>
    <w:rsid w:val="00C9030D"/>
    <w:rsid w:val="00CB3D61"/>
    <w:rsid w:val="00CB63D2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73FCF"/>
    <w:rsid w:val="00E939EE"/>
    <w:rsid w:val="00EC72CE"/>
    <w:rsid w:val="00ED0164"/>
    <w:rsid w:val="00ED2FF1"/>
    <w:rsid w:val="00ED682E"/>
    <w:rsid w:val="00EE4FE7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Gabriela Calin</cp:lastModifiedBy>
  <cp:revision>35</cp:revision>
  <dcterms:created xsi:type="dcterms:W3CDTF">2023-05-02T15:10:00Z</dcterms:created>
  <dcterms:modified xsi:type="dcterms:W3CDTF">2023-09-01T10:21:00Z</dcterms:modified>
</cp:coreProperties>
</file>